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D826" w14:textId="4D5A3B43" w:rsidR="005F6DC9" w:rsidRDefault="005F6DC9" w:rsidP="005F6DC9">
      <w:r>
        <w:t>RILASCIO PASSAPORTO A GENITORI DI MINORI</w:t>
      </w:r>
    </w:p>
    <w:p w14:paraId="634314DA" w14:textId="77777777" w:rsidR="005F6DC9" w:rsidRDefault="005F6DC9" w:rsidP="005F6DC9"/>
    <w:p w14:paraId="52D475EB" w14:textId="7B861E3D" w:rsidR="009F7620" w:rsidRDefault="005F6DC9" w:rsidP="005F6DC9">
      <w:r>
        <w:t xml:space="preserve">L'articolo 20 del </w:t>
      </w:r>
      <w:proofErr w:type="gramStart"/>
      <w:r>
        <w:t>Decreto Legge</w:t>
      </w:r>
      <w:proofErr w:type="gramEnd"/>
      <w:r>
        <w:t xml:space="preserve"> 13 giugno 2023 nr. 69 ha introdotto un importante modifica alla legge 21 novembre 1967 nr. 1185 recante "Norme sui passaporti", con riguardo al rilascio del passaporto ai genitori di figli minori.</w:t>
      </w:r>
    </w:p>
    <w:p w14:paraId="1C85E04A" w14:textId="77777777" w:rsidR="005F6DC9" w:rsidRDefault="005F6DC9" w:rsidP="005F6DC9">
      <w:r>
        <w:t>A seguito di tale modifica, per il rilascio del passaporto a favore di un genitore di figlio minore non è più necessario il consenso dell'altro genitore, viceversa il passaporto non potrà essere rilasciato nel caso in cui a carico del richiedente sia stato messo un provvedimento inibitorio da parte dell'autorità giudiziaria.</w:t>
      </w:r>
    </w:p>
    <w:p w14:paraId="56FA2A35" w14:textId="77777777" w:rsidR="005F6DC9" w:rsidRDefault="005F6DC9" w:rsidP="005F6DC9">
      <w:r>
        <w:t>Tale provvedimento, che impedisce al genitore destinatario di ottenere il passaporto, può essere messo dal giudice a domanda dell'altro genitore o dal pubblico ministero, nei casi in cui vi sia concreto e attuale pericolo che questi possa sottrarsi all'adempimento dei propri obblighi nei confronti dei figli.</w:t>
      </w:r>
    </w:p>
    <w:p w14:paraId="56321D5A" w14:textId="77777777" w:rsidR="005F6DC9" w:rsidRDefault="005F6DC9" w:rsidP="005F6DC9">
      <w:r>
        <w:t>La modifica, di fatto, determina una semplificazione del procedimento di rilascio del passaporto o della carta d'identità valida per l'espatrio a favore dei genitori di figli minori.</w:t>
      </w:r>
    </w:p>
    <w:p w14:paraId="5B9CE753" w14:textId="77777777" w:rsidR="005F6DC9" w:rsidRDefault="005F6DC9" w:rsidP="005F6DC9">
      <w:r>
        <w:t>Resta fermo invece la necessità del consenso di entrambi i genitori per il rilascio del passaporto al figlio minorenne.</w:t>
      </w:r>
    </w:p>
    <w:p w14:paraId="54846C45" w14:textId="34EB6BE0" w:rsidR="005F6DC9" w:rsidRPr="005F6DC9" w:rsidRDefault="005F6DC9" w:rsidP="005F6DC9"/>
    <w:sectPr w:rsidR="005F6DC9" w:rsidRPr="005F6D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2D"/>
    <w:rsid w:val="005F6DC9"/>
    <w:rsid w:val="009F7620"/>
    <w:rsid w:val="00BC4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44CD"/>
  <w15:chartTrackingRefBased/>
  <w15:docId w15:val="{A47087F8-6A04-4D13-9822-66116965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6DC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9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PERRONE Katja</dc:creator>
  <cp:keywords/>
  <dc:description/>
  <cp:lastModifiedBy>PERRONE Katja</cp:lastModifiedBy>
  <cp:revision>2</cp:revision>
  <dcterms:created xsi:type="dcterms:W3CDTF">2023-06-21T09:17:00Z</dcterms:created>
  <dcterms:modified xsi:type="dcterms:W3CDTF">2023-06-21T09:20:00Z</dcterms:modified>
</cp:coreProperties>
</file>